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29" w:rsidRDefault="00C7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76F29" w:rsidRDefault="0058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2    </w:t>
      </w:r>
    </w:p>
    <w:p w:rsidR="00C76F29" w:rsidRDefault="00C7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6F29" w:rsidRDefault="0058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C76F29" w:rsidRDefault="00C76F29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6F29" w:rsidRDefault="00C76F29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76F29" w:rsidRDefault="005812A9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TABELLA DI VALUTAZIONE DEI TITOLI PER SELEZIONE DI ESPERTO COLLAUDATORE</w:t>
      </w:r>
    </w:p>
    <w:p w:rsidR="00C76F29" w:rsidRDefault="005812A9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Progetto: 10.8.1.B2 FESRPON-CL-2018-10 " </w:t>
      </w:r>
      <w:r>
        <w:rPr>
          <w:rFonts w:ascii="Calibri" w:eastAsia="Calibri" w:hAnsi="Calibri" w:cs="Calibri"/>
          <w:b/>
        </w:rPr>
        <w:t>LABORATORIO DI FALEGNAMERIA E MODELLISMO"</w:t>
      </w:r>
    </w:p>
    <w:p w:rsidR="00C76F29" w:rsidRDefault="00C76F29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C76F29" w:rsidRDefault="00C76F29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303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Titoli ed Esperienze lavorative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Punti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Attribuitisi dal candidato</w:t>
      </w:r>
      <w:r>
        <w:rPr>
          <w:rFonts w:ascii="Calibri" w:eastAsia="Calibri" w:hAnsi="Calibri" w:cs="Calibri"/>
          <w:b/>
        </w:rPr>
        <w:tab/>
        <w:t>Assegnati dalla commissione</w:t>
      </w:r>
    </w:p>
    <w:p w:rsidR="00C76F29" w:rsidRDefault="00C76F29">
      <w:pPr>
        <w:spacing w:after="0" w:line="303" w:lineRule="auto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Magistrale in Ingegneria 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fino a 80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votazione da 81 a 95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96 a 100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101 a 105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</w:rPr>
        <w:t>r votazione da 106 a 110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30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 110 e lode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C76F29">
      <w:pPr>
        <w:spacing w:after="0" w:line="303" w:lineRule="auto"/>
        <w:rPr>
          <w:rFonts w:ascii="Calibri" w:eastAsia="Calibri" w:hAnsi="Calibri" w:cs="Calibri"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triennale in ingegneria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Certificazioni tecniche meccaniche riconosciute</w:t>
      </w:r>
      <w:r>
        <w:rPr>
          <w:rFonts w:ascii="Calibri" w:eastAsia="Calibri" w:hAnsi="Calibri" w:cs="Calibri"/>
          <w:sz w:val="20"/>
        </w:rPr>
        <w:tab/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2 per ogni certificazioni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 ___certificazioni = p._____</w:t>
      </w:r>
      <w:r>
        <w:rPr>
          <w:rFonts w:ascii="Calibri" w:eastAsia="Calibri" w:hAnsi="Calibri" w:cs="Calibri"/>
          <w:b/>
        </w:rPr>
        <w:tab/>
        <w:t>n. ___certificazioni p.______</w:t>
      </w:r>
    </w:p>
    <w:p w:rsidR="00C76F29" w:rsidRDefault="00C76F2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Pregresse esperienze, in qualità di collaudatore, in progetti FESR attinenti al settore richiesto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5 per ogni esperienze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n. ____esperienze=  p.______  </w:t>
      </w:r>
      <w:r>
        <w:rPr>
          <w:rFonts w:ascii="Calibri" w:eastAsia="Calibri" w:hAnsi="Calibri" w:cs="Calibri"/>
          <w:b/>
        </w:rPr>
        <w:tab/>
        <w:t xml:space="preserve">n. ____esperienze=  p.______                                                                                                   </w:t>
      </w:r>
    </w:p>
    <w:p w:rsidR="00C76F29" w:rsidRDefault="00C76F2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Responsabile laboratorio attinente al settore richiesto presso i</w:t>
      </w:r>
      <w:r>
        <w:rPr>
          <w:rFonts w:ascii="Calibri" w:eastAsia="Calibri" w:hAnsi="Calibri" w:cs="Calibri"/>
        </w:rPr>
        <w:t xml:space="preserve">stituti scolastici 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Punti 5 per ogni esperienza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n._____esperienze= p.______</w:t>
      </w:r>
      <w:r>
        <w:rPr>
          <w:rFonts w:ascii="Calibri" w:eastAsia="Calibri" w:hAnsi="Calibri" w:cs="Calibri"/>
          <w:b/>
        </w:rPr>
        <w:tab/>
        <w:t>n._____esperienze=p.______</w:t>
      </w:r>
      <w:r>
        <w:rPr>
          <w:rFonts w:ascii="Calibri" w:eastAsia="Calibri" w:hAnsi="Calibri" w:cs="Calibri"/>
          <w:b/>
        </w:rPr>
        <w:tab/>
      </w:r>
    </w:p>
    <w:p w:rsidR="00C76F29" w:rsidRDefault="00C76F29">
      <w:pPr>
        <w:spacing w:after="0" w:line="303" w:lineRule="auto"/>
        <w:rPr>
          <w:rFonts w:ascii="Calibri" w:eastAsia="Calibri" w:hAnsi="Calibri" w:cs="Calibri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5812A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C76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C76F29"/>
    <w:rsid w:val="005812A9"/>
    <w:rsid w:val="00C7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2019-01-02T11:21:00Z</dcterms:created>
  <dcterms:modified xsi:type="dcterms:W3CDTF">2019-01-02T11:21:00Z</dcterms:modified>
</cp:coreProperties>
</file>